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4F65CC" w:rsidRDefault="008E0E79" w:rsidP="00EC53E2">
      <w:pPr>
        <w:pStyle w:val="Titolo1"/>
        <w:spacing w:before="0" w:after="120"/>
        <w:jc w:val="center"/>
        <w:rPr>
          <w:i/>
        </w:rPr>
      </w:pPr>
      <w:r w:rsidRPr="008E0E79">
        <w:t>Io non sono venuto a chiamare i giusti, ma i peccatori</w:t>
      </w:r>
    </w:p>
    <w:p w:rsidR="008B14A1" w:rsidRDefault="007D6E1F" w:rsidP="007D6E1F">
      <w:pPr>
        <w:spacing w:after="120"/>
        <w:jc w:val="both"/>
        <w:rPr>
          <w:rFonts w:ascii="Arial" w:eastAsia="Calibri" w:hAnsi="Arial" w:cs="Arial"/>
          <w:szCs w:val="22"/>
          <w:lang w:eastAsia="en-US"/>
        </w:rPr>
      </w:pPr>
      <w:r>
        <w:rPr>
          <w:rFonts w:ascii="Arial" w:eastAsia="Calibri" w:hAnsi="Arial" w:cs="Arial"/>
          <w:szCs w:val="22"/>
          <w:lang w:eastAsia="en-US"/>
        </w:rPr>
        <w:t xml:space="preserve">Basta leggere qualche brano di un qualsiasi profeta e si saprà che Dio, il nostro Dio, è Lui che manda a cercare i peccatori. Lui li cerca per offrire loro il suo perdono, nel loro pentimento e nella loro conversione. Non solo manda per la conversione dei i figli d’Israele, ma anche dei pagani: </w:t>
      </w:r>
      <w:r w:rsidRPr="007D6E1F">
        <w:rPr>
          <w:rFonts w:ascii="Arial" w:eastAsia="Calibri" w:hAnsi="Arial" w:cs="Arial"/>
          <w:i/>
          <w:szCs w:val="22"/>
          <w:lang w:eastAsia="en-US"/>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w:t>
      </w:r>
      <w:r>
        <w:rPr>
          <w:rFonts w:ascii="Arial" w:eastAsia="Calibri" w:hAnsi="Arial" w:cs="Arial"/>
          <w:szCs w:val="22"/>
          <w:lang w:eastAsia="en-US"/>
        </w:rPr>
        <w:t xml:space="preserve">. </w:t>
      </w:r>
    </w:p>
    <w:p w:rsidR="007D6E1F" w:rsidRDefault="004D49E2" w:rsidP="004D49E2">
      <w:pPr>
        <w:spacing w:after="120"/>
        <w:jc w:val="both"/>
        <w:rPr>
          <w:rFonts w:ascii="Arial" w:eastAsia="Calibri" w:hAnsi="Arial" w:cs="Arial"/>
          <w:szCs w:val="22"/>
          <w:lang w:eastAsia="en-US"/>
        </w:rPr>
      </w:pPr>
      <w:r>
        <w:rPr>
          <w:rFonts w:ascii="Arial" w:eastAsia="Calibri" w:hAnsi="Arial" w:cs="Arial"/>
          <w:szCs w:val="22"/>
          <w:lang w:eastAsia="en-US"/>
        </w:rPr>
        <w:t xml:space="preserve">Se poi leggiamo il profeta Ezechiele si conoscerà che Dio stesso decide di venire a prendersi cura del suo gregge: </w:t>
      </w:r>
      <w:r w:rsidRPr="004D49E2">
        <w:rPr>
          <w:rFonts w:ascii="Arial" w:eastAsia="Calibri" w:hAnsi="Arial" w:cs="Arial"/>
          <w:i/>
          <w:szCs w:val="22"/>
          <w:lang w:eastAsia="en-US"/>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34,1-25). </w:t>
      </w:r>
      <w:r>
        <w:rPr>
          <w:rFonts w:ascii="Arial" w:eastAsia="Calibri" w:hAnsi="Arial" w:cs="Arial"/>
          <w:szCs w:val="22"/>
          <w:lang w:eastAsia="en-US"/>
        </w:rPr>
        <w:t xml:space="preserve">Il nostro Dio non vuole la morte del peccatore. Vuole invece che lui si converta e viva. Lui </w:t>
      </w:r>
      <w:r w:rsidR="00586285">
        <w:rPr>
          <w:rFonts w:ascii="Arial" w:eastAsia="Calibri" w:hAnsi="Arial" w:cs="Arial"/>
          <w:szCs w:val="22"/>
          <w:lang w:eastAsia="en-US"/>
        </w:rPr>
        <w:t xml:space="preserve">vuole </w:t>
      </w:r>
      <w:r>
        <w:rPr>
          <w:rFonts w:ascii="Arial" w:eastAsia="Calibri" w:hAnsi="Arial" w:cs="Arial"/>
          <w:szCs w:val="22"/>
          <w:lang w:eastAsia="en-US"/>
        </w:rPr>
        <w:t>che il peccatore torni nella sua casa.</w:t>
      </w:r>
    </w:p>
    <w:p w:rsidR="004D49E2" w:rsidRPr="004D49E2" w:rsidRDefault="004D49E2" w:rsidP="004D49E2">
      <w:pPr>
        <w:spacing w:after="120"/>
        <w:jc w:val="both"/>
        <w:rPr>
          <w:rFonts w:ascii="Arial" w:eastAsia="Calibri" w:hAnsi="Arial" w:cs="Arial"/>
          <w:i/>
          <w:szCs w:val="22"/>
          <w:lang w:eastAsia="en-US"/>
        </w:rPr>
      </w:pPr>
      <w:r>
        <w:rPr>
          <w:rFonts w:ascii="Arial" w:eastAsia="Calibri" w:hAnsi="Arial" w:cs="Arial"/>
          <w:szCs w:val="22"/>
          <w:lang w:eastAsia="en-US"/>
        </w:rPr>
        <w:t xml:space="preserve">Sempre nel profeta Ezechiele, ecco come il Signore annuncia questa grande verità: </w:t>
      </w:r>
      <w:r w:rsidRPr="004D49E2">
        <w:rPr>
          <w:rFonts w:ascii="Arial" w:eastAsia="Calibri" w:hAnsi="Arial" w:cs="Arial"/>
          <w:i/>
          <w:szCs w:val="22"/>
          <w:lang w:eastAsia="en-US"/>
        </w:rPr>
        <w:t xml:space="preserve">“La mano del Signore fu sopra di me e il Signore mi portò fuori in spirito e mi depose nella pianura che era piena di ossa; </w:t>
      </w:r>
      <w:r w:rsidR="00101A19" w:rsidRPr="004D49E2">
        <w:rPr>
          <w:rFonts w:ascii="Arial" w:eastAsia="Calibri" w:hAnsi="Arial" w:cs="Arial"/>
          <w:i/>
          <w:szCs w:val="22"/>
          <w:lang w:eastAsia="en-US"/>
        </w:rPr>
        <w:t>mi</w:t>
      </w:r>
      <w:r w:rsidRPr="004D49E2">
        <w:rPr>
          <w:rFonts w:ascii="Arial" w:eastAsia="Calibri" w:hAnsi="Arial" w:cs="Arial"/>
          <w:i/>
          <w:szCs w:val="22"/>
          <w:lang w:eastAsia="en-US"/>
        </w:rPr>
        <w:t xml:space="preserve"> fece passare accanto a esse da ogni parte. Vidi che erano in grandissima quantità nella distesa della valle e tutte inaridite. </w:t>
      </w:r>
      <w:r w:rsidR="00101A19" w:rsidRPr="004D49E2">
        <w:rPr>
          <w:rFonts w:ascii="Arial" w:eastAsia="Calibri" w:hAnsi="Arial" w:cs="Arial"/>
          <w:i/>
          <w:szCs w:val="22"/>
          <w:lang w:eastAsia="en-US"/>
        </w:rPr>
        <w:t>Mi</w:t>
      </w:r>
      <w:r w:rsidRPr="004D49E2">
        <w:rPr>
          <w:rFonts w:ascii="Arial" w:eastAsia="Calibri" w:hAnsi="Arial" w:cs="Arial"/>
          <w:i/>
          <w:szCs w:val="22"/>
          <w:lang w:eastAsia="en-US"/>
        </w:rPr>
        <w:t xml:space="preserve"> disse: «Figlio dell’uomo, potranno queste ossa rivivere?». Io risposi: «Signore Dio, tu lo sai». </w:t>
      </w:r>
      <w:r w:rsidR="00101A19" w:rsidRPr="004D49E2">
        <w:rPr>
          <w:rFonts w:ascii="Arial" w:eastAsia="Calibri" w:hAnsi="Arial" w:cs="Arial"/>
          <w:i/>
          <w:szCs w:val="22"/>
          <w:lang w:eastAsia="en-US"/>
        </w:rPr>
        <w:t>Egli</w:t>
      </w:r>
      <w:r w:rsidRPr="004D49E2">
        <w:rPr>
          <w:rFonts w:ascii="Arial" w:eastAsia="Calibri" w:hAnsi="Arial" w:cs="Arial"/>
          <w:i/>
          <w:szCs w:val="22"/>
          <w:lang w:eastAsia="en-US"/>
        </w:rPr>
        <w:t xml:space="preserve"> mi replicò: «Profetizza su queste ossa e annuncia loro: “Ossa inaridite, udite la parola del Signore. </w:t>
      </w:r>
      <w:r w:rsidR="00101A19" w:rsidRPr="004D49E2">
        <w:rPr>
          <w:rFonts w:ascii="Arial" w:eastAsia="Calibri" w:hAnsi="Arial" w:cs="Arial"/>
          <w:i/>
          <w:szCs w:val="22"/>
          <w:lang w:eastAsia="en-US"/>
        </w:rPr>
        <w:t>Così</w:t>
      </w:r>
      <w:r w:rsidRPr="004D49E2">
        <w:rPr>
          <w:rFonts w:ascii="Arial" w:eastAsia="Calibri" w:hAnsi="Arial" w:cs="Arial"/>
          <w:i/>
          <w:szCs w:val="22"/>
          <w:lang w:eastAsia="en-US"/>
        </w:rPr>
        <w:t xml:space="preserve"> dice il Signore Dio a queste ossa: Ecco, io faccio entrare in voi lo spirito e rivivrete. </w:t>
      </w:r>
      <w:r w:rsidR="00101A19" w:rsidRPr="004D49E2">
        <w:rPr>
          <w:rFonts w:ascii="Arial" w:eastAsia="Calibri" w:hAnsi="Arial" w:cs="Arial"/>
          <w:i/>
          <w:szCs w:val="22"/>
          <w:lang w:eastAsia="en-US"/>
        </w:rPr>
        <w:t>Metterò</w:t>
      </w:r>
      <w:r w:rsidRPr="004D49E2">
        <w:rPr>
          <w:rFonts w:ascii="Arial" w:eastAsia="Calibri" w:hAnsi="Arial" w:cs="Arial"/>
          <w:i/>
          <w:szCs w:val="22"/>
          <w:lang w:eastAsia="en-US"/>
        </w:rPr>
        <w:t xml:space="preserve"> su di voi i nervi e farò crescere su di voi la carne, su di voi stenderò la pelle e infonderò in voi lo spirito e rivivrete. Saprete che </w:t>
      </w:r>
      <w:r w:rsidRPr="004D49E2">
        <w:rPr>
          <w:rFonts w:ascii="Arial" w:eastAsia="Calibri" w:hAnsi="Arial" w:cs="Arial"/>
          <w:i/>
          <w:szCs w:val="22"/>
          <w:lang w:eastAsia="en-US"/>
        </w:rPr>
        <w:lastRenderedPageBreak/>
        <w:t xml:space="preserve">io sono il Signore”». </w:t>
      </w:r>
      <w:r w:rsidR="00101A19" w:rsidRPr="004D49E2">
        <w:rPr>
          <w:rFonts w:ascii="Arial" w:eastAsia="Calibri" w:hAnsi="Arial" w:cs="Arial"/>
          <w:i/>
          <w:szCs w:val="22"/>
          <w:lang w:eastAsia="en-US"/>
        </w:rPr>
        <w:t>Io</w:t>
      </w:r>
      <w:r w:rsidRPr="004D49E2">
        <w:rPr>
          <w:rFonts w:ascii="Arial" w:eastAsia="Calibri" w:hAnsi="Arial" w:cs="Arial"/>
          <w:i/>
          <w:szCs w:val="22"/>
          <w:lang w:eastAsia="en-US"/>
        </w:rPr>
        <w:t xml:space="preserve"> profetizzai come mi era stato ordinato; mentre profetizzavo, sentii un rumore e vidi un movimento fra le ossa, che si accostavano l’uno all’altro, ciascuno al suo corrispondente. </w:t>
      </w:r>
      <w:r w:rsidR="00101A19" w:rsidRPr="004D49E2">
        <w:rPr>
          <w:rFonts w:ascii="Arial" w:eastAsia="Calibri" w:hAnsi="Arial" w:cs="Arial"/>
          <w:i/>
          <w:szCs w:val="22"/>
          <w:lang w:eastAsia="en-US"/>
        </w:rPr>
        <w:t>Guardai</w:t>
      </w:r>
      <w:r w:rsidRPr="004D49E2">
        <w:rPr>
          <w:rFonts w:ascii="Arial" w:eastAsia="Calibri" w:hAnsi="Arial" w:cs="Arial"/>
          <w:i/>
          <w:szCs w:val="22"/>
          <w:lang w:eastAsia="en-US"/>
        </w:rPr>
        <w:t xml:space="preserve">, ed ecco apparire sopra di esse i nervi; la carne cresceva e la pelle le ricopriva, ma non c’era spirito in loro. </w:t>
      </w:r>
      <w:r w:rsidR="00101A19" w:rsidRPr="004D49E2">
        <w:rPr>
          <w:rFonts w:ascii="Arial" w:eastAsia="Calibri" w:hAnsi="Arial" w:cs="Arial"/>
          <w:i/>
          <w:szCs w:val="22"/>
          <w:lang w:eastAsia="en-US"/>
        </w:rPr>
        <w:t>Egli</w:t>
      </w:r>
      <w:r w:rsidRPr="004D49E2">
        <w:rPr>
          <w:rFonts w:ascii="Arial" w:eastAsia="Calibri" w:hAnsi="Arial" w:cs="Arial"/>
          <w:i/>
          <w:szCs w:val="22"/>
          <w:lang w:eastAsia="en-US"/>
        </w:rPr>
        <w:t xml:space="preserve"> aggiunse: «Profetizza allo spirito, profetizza, figlio dell’uomo, e annuncia allo spirito: “Così dice il Signore Dio: Spirito, vieni dai quattro venti e soffia su questi morti, perché rivivano”». </w:t>
      </w:r>
      <w:r w:rsidR="00101A19" w:rsidRPr="004D49E2">
        <w:rPr>
          <w:rFonts w:ascii="Arial" w:eastAsia="Calibri" w:hAnsi="Arial" w:cs="Arial"/>
          <w:i/>
          <w:szCs w:val="22"/>
          <w:lang w:eastAsia="en-US"/>
        </w:rPr>
        <w:t>Io</w:t>
      </w:r>
      <w:r w:rsidRPr="004D49E2">
        <w:rPr>
          <w:rFonts w:ascii="Arial" w:eastAsia="Calibri" w:hAnsi="Arial" w:cs="Arial"/>
          <w:i/>
          <w:szCs w:val="22"/>
          <w:lang w:eastAsia="en-US"/>
        </w:rPr>
        <w:t xml:space="preserve"> profetizzai come mi aveva comandato e lo spirito entrò in essi e ritornarono in vita e si alzarono in piedi; erano un esercito grande, sterminato.</w:t>
      </w:r>
      <w:r w:rsidR="00101A19">
        <w:rPr>
          <w:rFonts w:ascii="Arial" w:eastAsia="Calibri" w:hAnsi="Arial" w:cs="Arial"/>
          <w:i/>
          <w:szCs w:val="22"/>
          <w:lang w:eastAsia="en-US"/>
        </w:rPr>
        <w:t xml:space="preserve"> </w:t>
      </w:r>
      <w:r w:rsidR="00101A19" w:rsidRPr="004D49E2">
        <w:rPr>
          <w:rFonts w:ascii="Arial" w:eastAsia="Calibri" w:hAnsi="Arial" w:cs="Arial"/>
          <w:i/>
          <w:szCs w:val="22"/>
          <w:lang w:eastAsia="en-US"/>
        </w:rPr>
        <w:t>Mi</w:t>
      </w:r>
      <w:r w:rsidRPr="004D49E2">
        <w:rPr>
          <w:rFonts w:ascii="Arial" w:eastAsia="Calibri" w:hAnsi="Arial" w:cs="Arial"/>
          <w:i/>
          <w:szCs w:val="22"/>
          <w:lang w:eastAsia="en-US"/>
        </w:rPr>
        <w:t xml:space="preserve"> disse: «Figlio dell’uomo, queste ossa sono tutta la casa d’Israele. Ecco, essi vanno dicendo: “Le nostre ossa sono inaridite, la nostra speranza è svanita, noi siamo perduti”. </w:t>
      </w:r>
      <w:r w:rsidR="00101A19" w:rsidRPr="004D49E2">
        <w:rPr>
          <w:rFonts w:ascii="Arial" w:eastAsia="Calibri" w:hAnsi="Arial" w:cs="Arial"/>
          <w:i/>
          <w:szCs w:val="22"/>
          <w:lang w:eastAsia="en-US"/>
        </w:rPr>
        <w:t>Perciò</w:t>
      </w:r>
      <w:r w:rsidRPr="004D49E2">
        <w:rPr>
          <w:rFonts w:ascii="Arial" w:eastAsia="Calibri" w:hAnsi="Arial" w:cs="Arial"/>
          <w:i/>
          <w:szCs w:val="22"/>
          <w:lang w:eastAsia="en-US"/>
        </w:rPr>
        <w:t xml:space="preserve"> profetizza e annuncia loro: “Così dice il Signore Dio: Ecco, io apro i vostri sepolcri, vi faccio uscire dalle vostre tombe, o popolo mio, e vi riconduco nella terra d’Israele. </w:t>
      </w:r>
      <w:r w:rsidR="00101A19" w:rsidRPr="004D49E2">
        <w:rPr>
          <w:rFonts w:ascii="Arial" w:eastAsia="Calibri" w:hAnsi="Arial" w:cs="Arial"/>
          <w:i/>
          <w:szCs w:val="22"/>
          <w:lang w:eastAsia="en-US"/>
        </w:rPr>
        <w:t>Riconoscerete</w:t>
      </w:r>
      <w:r w:rsidRPr="004D49E2">
        <w:rPr>
          <w:rFonts w:ascii="Arial" w:eastAsia="Calibri" w:hAnsi="Arial" w:cs="Arial"/>
          <w:i/>
          <w:szCs w:val="22"/>
          <w:lang w:eastAsia="en-US"/>
        </w:rPr>
        <w:t xml:space="preserve"> che io sono il Signore, quando aprirò le vostre tombe e vi farò uscire dai vostri sepolcri, o popolo mio. </w:t>
      </w:r>
      <w:r w:rsidR="00101A19" w:rsidRPr="004D49E2">
        <w:rPr>
          <w:rFonts w:ascii="Arial" w:eastAsia="Calibri" w:hAnsi="Arial" w:cs="Arial"/>
          <w:i/>
          <w:szCs w:val="22"/>
          <w:lang w:eastAsia="en-US"/>
        </w:rPr>
        <w:t>Farò</w:t>
      </w:r>
      <w:r w:rsidRPr="004D49E2">
        <w:rPr>
          <w:rFonts w:ascii="Arial" w:eastAsia="Calibri" w:hAnsi="Arial" w:cs="Arial"/>
          <w:i/>
          <w:szCs w:val="22"/>
          <w:lang w:eastAsia="en-US"/>
        </w:rPr>
        <w:t xml:space="preserve"> entrare in voi il mio spirito e rivivrete; vi farò riposare nella vostra terra. Saprete che io sono il Signore. L’ho detto e lo farò”». Oracolo del Signore Dio.</w:t>
      </w:r>
    </w:p>
    <w:p w:rsidR="004D49E2" w:rsidRDefault="00101A19" w:rsidP="004D49E2">
      <w:pPr>
        <w:spacing w:after="120"/>
        <w:jc w:val="both"/>
        <w:rPr>
          <w:rFonts w:ascii="Arial" w:eastAsia="Calibri" w:hAnsi="Arial" w:cs="Arial"/>
          <w:szCs w:val="22"/>
          <w:lang w:eastAsia="en-US"/>
        </w:rPr>
      </w:pPr>
      <w:r w:rsidRPr="004D49E2">
        <w:rPr>
          <w:rFonts w:ascii="Arial" w:eastAsia="Calibri" w:hAnsi="Arial" w:cs="Arial"/>
          <w:i/>
          <w:szCs w:val="22"/>
          <w:lang w:eastAsia="en-US"/>
        </w:rPr>
        <w:t>Mi</w:t>
      </w:r>
      <w:r w:rsidR="004D49E2" w:rsidRPr="004D49E2">
        <w:rPr>
          <w:rFonts w:ascii="Arial" w:eastAsia="Calibri" w:hAnsi="Arial" w:cs="Arial"/>
          <w:i/>
          <w:szCs w:val="22"/>
          <w:lang w:eastAsia="en-US"/>
        </w:rPr>
        <w:t xml:space="preserve"> fu rivolta questa parola del Signore: </w:t>
      </w:r>
      <w:r w:rsidRPr="004D49E2">
        <w:rPr>
          <w:rFonts w:ascii="Arial" w:eastAsia="Calibri" w:hAnsi="Arial" w:cs="Arial"/>
          <w:i/>
          <w:szCs w:val="22"/>
          <w:lang w:eastAsia="en-US"/>
        </w:rPr>
        <w:t>«Figlio</w:t>
      </w:r>
      <w:r w:rsidR="004D49E2" w:rsidRPr="004D49E2">
        <w:rPr>
          <w:rFonts w:ascii="Arial" w:eastAsia="Calibri" w:hAnsi="Arial" w:cs="Arial"/>
          <w:i/>
          <w:szCs w:val="22"/>
          <w:lang w:eastAsia="en-US"/>
        </w:rPr>
        <w:t xml:space="preserve"> dell’uomo, prendi un legno e scrivici sopra: “Giuda e i figli d’Israele uniti a lui”; poi prendi un altro legno e scrivici sopra: “Giuseppe, legno di Èfraim, e tutta la casa d’Israele unita a lui”. </w:t>
      </w:r>
      <w:r w:rsidRPr="004D49E2">
        <w:rPr>
          <w:rFonts w:ascii="Arial" w:eastAsia="Calibri" w:hAnsi="Arial" w:cs="Arial"/>
          <w:i/>
          <w:szCs w:val="22"/>
          <w:lang w:eastAsia="en-US"/>
        </w:rPr>
        <w:t>Accostali</w:t>
      </w:r>
      <w:r w:rsidR="004D49E2" w:rsidRPr="004D49E2">
        <w:rPr>
          <w:rFonts w:ascii="Arial" w:eastAsia="Calibri" w:hAnsi="Arial" w:cs="Arial"/>
          <w:i/>
          <w:szCs w:val="22"/>
          <w:lang w:eastAsia="en-US"/>
        </w:rPr>
        <w:t xml:space="preserve"> l’uno all’altro in modo da fare un legno solo, che formino una cosa sola nella tua mano. </w:t>
      </w:r>
      <w:r w:rsidRPr="004D49E2">
        <w:rPr>
          <w:rFonts w:ascii="Arial" w:eastAsia="Calibri" w:hAnsi="Arial" w:cs="Arial"/>
          <w:i/>
          <w:szCs w:val="22"/>
          <w:lang w:eastAsia="en-US"/>
        </w:rPr>
        <w:t>Quando</w:t>
      </w:r>
      <w:r w:rsidR="004D49E2" w:rsidRPr="004D49E2">
        <w:rPr>
          <w:rFonts w:ascii="Arial" w:eastAsia="Calibri" w:hAnsi="Arial" w:cs="Arial"/>
          <w:i/>
          <w:szCs w:val="22"/>
          <w:lang w:eastAsia="en-US"/>
        </w:rPr>
        <w:t xml:space="preserve"> i figli del tuo popolo ti diranno: “Ci vuoi spiegare che cosa significa questo per te?”, </w:t>
      </w:r>
      <w:r w:rsidRPr="004D49E2">
        <w:rPr>
          <w:rFonts w:ascii="Arial" w:eastAsia="Calibri" w:hAnsi="Arial" w:cs="Arial"/>
          <w:i/>
          <w:szCs w:val="22"/>
          <w:lang w:eastAsia="en-US"/>
        </w:rPr>
        <w:t>tu</w:t>
      </w:r>
      <w:r w:rsidR="004D49E2" w:rsidRPr="004D49E2">
        <w:rPr>
          <w:rFonts w:ascii="Arial" w:eastAsia="Calibri" w:hAnsi="Arial" w:cs="Arial"/>
          <w:i/>
          <w:szCs w:val="22"/>
          <w:lang w:eastAsia="en-US"/>
        </w:rPr>
        <w:t xml:space="preserve"> dirai loro: Così dice il Signore Dio: Ecco, io prendo il legno di Giuseppe, che è in mano a Èfraim, e le tribù d’Israele unite a lui, e lo metto sul legno di Giuda per farne un legno solo; diventeranno una cosa sola in mano mia.</w:t>
      </w:r>
      <w:r>
        <w:rPr>
          <w:rFonts w:ascii="Arial" w:eastAsia="Calibri" w:hAnsi="Arial" w:cs="Arial"/>
          <w:i/>
          <w:szCs w:val="22"/>
          <w:lang w:eastAsia="en-US"/>
        </w:rPr>
        <w:t xml:space="preserve"> </w:t>
      </w:r>
      <w:r w:rsidRPr="004D49E2">
        <w:rPr>
          <w:rFonts w:ascii="Arial" w:eastAsia="Calibri" w:hAnsi="Arial" w:cs="Arial"/>
          <w:i/>
          <w:szCs w:val="22"/>
          <w:lang w:eastAsia="en-US"/>
        </w:rPr>
        <w:t>Tieni</w:t>
      </w:r>
      <w:r w:rsidR="004D49E2" w:rsidRPr="004D49E2">
        <w:rPr>
          <w:rFonts w:ascii="Arial" w:eastAsia="Calibri" w:hAnsi="Arial" w:cs="Arial"/>
          <w:i/>
          <w:szCs w:val="22"/>
          <w:lang w:eastAsia="en-US"/>
        </w:rPr>
        <w:t xml:space="preserve"> in mano sotto i loro occhi i legni sui quali hai scritto </w:t>
      </w:r>
      <w:r w:rsidRPr="004D49E2">
        <w:rPr>
          <w:rFonts w:ascii="Arial" w:eastAsia="Calibri" w:hAnsi="Arial" w:cs="Arial"/>
          <w:i/>
          <w:szCs w:val="22"/>
          <w:lang w:eastAsia="en-US"/>
        </w:rPr>
        <w:t>e</w:t>
      </w:r>
      <w:r w:rsidR="004D49E2" w:rsidRPr="004D49E2">
        <w:rPr>
          <w:rFonts w:ascii="Arial" w:eastAsia="Calibri" w:hAnsi="Arial" w:cs="Arial"/>
          <w:i/>
          <w:szCs w:val="22"/>
          <w:lang w:eastAsia="en-US"/>
        </w:rPr>
        <w:t xml:space="preserve"> di’ loro: Così dice il Signore Dio: Ecco, io prenderò i figli d’Israele dalle nazioni fra le quali sono andati e li radunerò da ogni parte e li ricondurrò nella loro terra: </w:t>
      </w:r>
      <w:r w:rsidRPr="004D49E2">
        <w:rPr>
          <w:rFonts w:ascii="Arial" w:eastAsia="Calibri" w:hAnsi="Arial" w:cs="Arial"/>
          <w:i/>
          <w:szCs w:val="22"/>
          <w:lang w:eastAsia="en-US"/>
        </w:rPr>
        <w:t>farò</w:t>
      </w:r>
      <w:r w:rsidR="004D49E2" w:rsidRPr="004D49E2">
        <w:rPr>
          <w:rFonts w:ascii="Arial" w:eastAsia="Calibri" w:hAnsi="Arial" w:cs="Arial"/>
          <w:i/>
          <w:szCs w:val="22"/>
          <w:lang w:eastAsia="en-US"/>
        </w:rPr>
        <w:t xml:space="preserve"> di loro un solo popolo nella mia terra, sui monti d’Israele; un solo re regnerà su tutti loro e non saranno più due popoli, né saranno più divisi in due regni. </w:t>
      </w:r>
      <w:r w:rsidRPr="004D49E2">
        <w:rPr>
          <w:rFonts w:ascii="Arial" w:eastAsia="Calibri" w:hAnsi="Arial" w:cs="Arial"/>
          <w:i/>
          <w:szCs w:val="22"/>
          <w:lang w:eastAsia="en-US"/>
        </w:rPr>
        <w:t>Non</w:t>
      </w:r>
      <w:r w:rsidR="004D49E2" w:rsidRPr="004D49E2">
        <w:rPr>
          <w:rFonts w:ascii="Arial" w:eastAsia="Calibri" w:hAnsi="Arial" w:cs="Arial"/>
          <w:i/>
          <w:szCs w:val="22"/>
          <w:lang w:eastAsia="en-US"/>
        </w:rPr>
        <w:t xml:space="preserve"> si contamineranno più con i loro idoli, con i loro abomini e con tutte le loro iniquità; li libererò da tutte le ribellioni con cui hanno peccato, li purificherò e saranno il mio popolo e io sarò il loro Dio. </w:t>
      </w:r>
      <w:r w:rsidRPr="004D49E2">
        <w:rPr>
          <w:rFonts w:ascii="Arial" w:eastAsia="Calibri" w:hAnsi="Arial" w:cs="Arial"/>
          <w:i/>
          <w:szCs w:val="22"/>
          <w:lang w:eastAsia="en-US"/>
        </w:rPr>
        <w:t>Il</w:t>
      </w:r>
      <w:r w:rsidR="004D49E2" w:rsidRPr="004D49E2">
        <w:rPr>
          <w:rFonts w:ascii="Arial" w:eastAsia="Calibri" w:hAnsi="Arial" w:cs="Arial"/>
          <w:i/>
          <w:szCs w:val="22"/>
          <w:lang w:eastAsia="en-US"/>
        </w:rPr>
        <w:t xml:space="preserve"> mio servo Davide regnerà su di loro e vi sarà un unico pastore per tutti; seguiranno le mie norme, osserveranno le mie leggi e le metteranno in pratica. </w:t>
      </w:r>
      <w:r w:rsidRPr="004D49E2">
        <w:rPr>
          <w:rFonts w:ascii="Arial" w:eastAsia="Calibri" w:hAnsi="Arial" w:cs="Arial"/>
          <w:i/>
          <w:szCs w:val="22"/>
          <w:lang w:eastAsia="en-US"/>
        </w:rPr>
        <w:t>Abiteranno</w:t>
      </w:r>
      <w:r w:rsidR="004D49E2" w:rsidRPr="004D49E2">
        <w:rPr>
          <w:rFonts w:ascii="Arial" w:eastAsia="Calibri" w:hAnsi="Arial" w:cs="Arial"/>
          <w:i/>
          <w:szCs w:val="22"/>
          <w:lang w:eastAsia="en-US"/>
        </w:rPr>
        <w:t xml:space="preserve"> nella terra che ho dato al mio servo Giacobbe. In quella terra su cui abitarono i loro padri, abiteranno essi, i loro figli e i figli dei loro figli, per sempre; il mio servo Davide sarà loro re per sempre. </w:t>
      </w:r>
      <w:r w:rsidRPr="004D49E2">
        <w:rPr>
          <w:rFonts w:ascii="Arial" w:eastAsia="Calibri" w:hAnsi="Arial" w:cs="Arial"/>
          <w:i/>
          <w:szCs w:val="22"/>
          <w:lang w:eastAsia="en-US"/>
        </w:rPr>
        <w:t>Farò</w:t>
      </w:r>
      <w:r w:rsidR="004D49E2" w:rsidRPr="004D49E2">
        <w:rPr>
          <w:rFonts w:ascii="Arial" w:eastAsia="Calibri" w:hAnsi="Arial" w:cs="Arial"/>
          <w:i/>
          <w:szCs w:val="22"/>
          <w:lang w:eastAsia="en-US"/>
        </w:rPr>
        <w:t xml:space="preserve"> con loro un’alleanza di pace; sarà un’alleanza eterna con loro. Li stabilirò e li moltiplicherò e porrò il mio santuario in mezzo a loro per sempre. </w:t>
      </w:r>
      <w:r w:rsidRPr="004D49E2">
        <w:rPr>
          <w:rFonts w:ascii="Arial" w:eastAsia="Calibri" w:hAnsi="Arial" w:cs="Arial"/>
          <w:i/>
          <w:szCs w:val="22"/>
          <w:lang w:eastAsia="en-US"/>
        </w:rPr>
        <w:t>In</w:t>
      </w:r>
      <w:r w:rsidR="004D49E2" w:rsidRPr="004D49E2">
        <w:rPr>
          <w:rFonts w:ascii="Arial" w:eastAsia="Calibri" w:hAnsi="Arial" w:cs="Arial"/>
          <w:i/>
          <w:szCs w:val="22"/>
          <w:lang w:eastAsia="en-US"/>
        </w:rPr>
        <w:t xml:space="preserve"> mezzo a loro sarà la mia dimora: io sarò il loro Dio ed essi saranno il mio popolo. </w:t>
      </w:r>
      <w:r w:rsidRPr="004D49E2">
        <w:rPr>
          <w:rFonts w:ascii="Arial" w:eastAsia="Calibri" w:hAnsi="Arial" w:cs="Arial"/>
          <w:i/>
          <w:szCs w:val="22"/>
          <w:lang w:eastAsia="en-US"/>
        </w:rPr>
        <w:t>Le</w:t>
      </w:r>
      <w:r w:rsidR="004D49E2" w:rsidRPr="004D49E2">
        <w:rPr>
          <w:rFonts w:ascii="Arial" w:eastAsia="Calibri" w:hAnsi="Arial" w:cs="Arial"/>
          <w:i/>
          <w:szCs w:val="22"/>
          <w:lang w:eastAsia="en-US"/>
        </w:rPr>
        <w:t xml:space="preserve"> nazioni sapranno che io sono il Signore che santifico Israele, quando il mio santuario sarà in mezzo a loro per sempre» (Ez 37,1-28)</w:t>
      </w:r>
      <w:r w:rsidR="004D49E2">
        <w:rPr>
          <w:rFonts w:ascii="Arial" w:eastAsia="Calibri" w:hAnsi="Arial" w:cs="Arial"/>
          <w:szCs w:val="22"/>
          <w:lang w:eastAsia="en-US"/>
        </w:rPr>
        <w:t xml:space="preserve">. </w:t>
      </w:r>
      <w:r>
        <w:rPr>
          <w:rFonts w:ascii="Arial" w:eastAsia="Calibri" w:hAnsi="Arial" w:cs="Arial"/>
          <w:szCs w:val="22"/>
          <w:lang w:eastAsia="en-US"/>
        </w:rPr>
        <w:t>Parlare di Dio dalla Scrittura e parlare dal proprio cuore sono due cose assai distinte e separate. Il vero credente in Dio deve sempre parla</w:t>
      </w:r>
      <w:r w:rsidR="00586285">
        <w:rPr>
          <w:rFonts w:ascii="Arial" w:eastAsia="Calibri" w:hAnsi="Arial" w:cs="Arial"/>
          <w:szCs w:val="22"/>
          <w:lang w:eastAsia="en-US"/>
        </w:rPr>
        <w:t>re</w:t>
      </w:r>
      <w:r>
        <w:rPr>
          <w:rFonts w:ascii="Arial" w:eastAsia="Calibri" w:hAnsi="Arial" w:cs="Arial"/>
          <w:szCs w:val="22"/>
          <w:lang w:eastAsia="en-US"/>
        </w:rPr>
        <w:t xml:space="preserve"> del suo Dio dalla Parola del suo Dio, mai dal suo cuore. Mai dalla sua volontà. Mai dalla sua mente. Mai dai suoi pensieri. </w:t>
      </w:r>
    </w:p>
    <w:p w:rsidR="0032673B" w:rsidRDefault="008E0E79" w:rsidP="002706A8">
      <w:pPr>
        <w:spacing w:after="120"/>
        <w:jc w:val="both"/>
        <w:rPr>
          <w:rFonts w:ascii="Arial" w:hAnsi="Arial"/>
          <w:i/>
        </w:rPr>
      </w:pPr>
      <w:r w:rsidRPr="002706A8">
        <w:rPr>
          <w:rFonts w:ascii="Arial" w:hAnsi="Arial"/>
          <w:i/>
        </w:rPr>
        <w:t>Uscì</w:t>
      </w:r>
      <w:r w:rsidR="002706A8" w:rsidRPr="002706A8">
        <w:rPr>
          <w:rFonts w:ascii="Arial" w:hAnsi="Arial"/>
          <w:i/>
        </w:rPr>
        <w:t xml:space="preserve"> di nuovo lungo il mare; tutta la folla veniva a lui ed egli insegnava loro. </w:t>
      </w:r>
      <w:r w:rsidRPr="002706A8">
        <w:rPr>
          <w:rFonts w:ascii="Arial" w:hAnsi="Arial"/>
          <w:i/>
        </w:rPr>
        <w:t>Passando</w:t>
      </w:r>
      <w:r w:rsidR="002706A8" w:rsidRPr="002706A8">
        <w:rPr>
          <w:rFonts w:ascii="Arial" w:hAnsi="Arial"/>
          <w:i/>
        </w:rPr>
        <w:t>, vide Levi, il figlio di Alfeo, seduto al banco delle imposte, e gli disse: «Seguimi». Ed egli si alzò e lo seguì.</w:t>
      </w:r>
      <w:r>
        <w:rPr>
          <w:rFonts w:ascii="Arial" w:hAnsi="Arial"/>
          <w:i/>
        </w:rPr>
        <w:t xml:space="preserve"> </w:t>
      </w:r>
      <w:r w:rsidRPr="002706A8">
        <w:rPr>
          <w:rFonts w:ascii="Arial" w:hAnsi="Arial"/>
          <w:i/>
        </w:rPr>
        <w:t>Mentre</w:t>
      </w:r>
      <w:r w:rsidR="002706A8" w:rsidRPr="002706A8">
        <w:rPr>
          <w:rFonts w:ascii="Arial" w:hAnsi="Arial"/>
          <w:i/>
        </w:rPr>
        <w:t xml:space="preserve"> stava a tavola in casa di lui, anche molti pubblicani e peccatori erano a tavola con Gesù e i suoi discepoli; erano molti infatti quelli che lo seguivano. </w:t>
      </w:r>
      <w:r w:rsidRPr="002706A8">
        <w:rPr>
          <w:rFonts w:ascii="Arial" w:hAnsi="Arial"/>
          <w:i/>
        </w:rPr>
        <w:t>Allora</w:t>
      </w:r>
      <w:r w:rsidR="002706A8" w:rsidRPr="002706A8">
        <w:rPr>
          <w:rFonts w:ascii="Arial" w:hAnsi="Arial"/>
          <w:i/>
        </w:rPr>
        <w:t xml:space="preserve"> gli scribi dei farisei, vedendolo mangiare con i peccatori e i pubblicani, dicevano ai suoi discepoli: «Perché mangia e beve insieme ai pubblicani e ai peccatori?». </w:t>
      </w:r>
      <w:r w:rsidRPr="002706A8">
        <w:rPr>
          <w:rFonts w:ascii="Arial" w:hAnsi="Arial"/>
          <w:i/>
        </w:rPr>
        <w:t>Udito</w:t>
      </w:r>
      <w:r w:rsidR="002706A8" w:rsidRPr="002706A8">
        <w:rPr>
          <w:rFonts w:ascii="Arial" w:hAnsi="Arial"/>
          <w:i/>
        </w:rPr>
        <w:t xml:space="preserve"> questo, Gesù disse loro: «Non sono i sani che hanno bisogno del medico, ma i malati; io non sono venuto a chiamare i giusti, ma i peccatori».</w:t>
      </w:r>
      <w:r w:rsidR="00AE07EF" w:rsidRPr="00AE07EF">
        <w:rPr>
          <w:rFonts w:ascii="Arial" w:hAnsi="Arial"/>
          <w:i/>
        </w:rPr>
        <w:t xml:space="preserve"> </w:t>
      </w:r>
      <w:r w:rsidR="003B5A32">
        <w:rPr>
          <w:rFonts w:ascii="Arial" w:hAnsi="Arial"/>
          <w:i/>
        </w:rPr>
        <w:t xml:space="preserve">(Mc </w:t>
      </w:r>
      <w:r w:rsidR="00AE07EF">
        <w:rPr>
          <w:rFonts w:ascii="Arial" w:hAnsi="Arial"/>
          <w:i/>
        </w:rPr>
        <w:t>2,1</w:t>
      </w:r>
      <w:r w:rsidR="002706A8">
        <w:rPr>
          <w:rFonts w:ascii="Arial" w:hAnsi="Arial"/>
          <w:i/>
        </w:rPr>
        <w:t>3</w:t>
      </w:r>
      <w:r w:rsidR="00AE07EF">
        <w:rPr>
          <w:rFonts w:ascii="Arial" w:hAnsi="Arial"/>
          <w:i/>
        </w:rPr>
        <w:t>-1</w:t>
      </w:r>
      <w:r w:rsidR="002706A8">
        <w:rPr>
          <w:rFonts w:ascii="Arial" w:hAnsi="Arial"/>
          <w:i/>
        </w:rPr>
        <w:t>7</w:t>
      </w:r>
      <w:r w:rsidR="003B5A32">
        <w:rPr>
          <w:rFonts w:ascii="Arial" w:hAnsi="Arial"/>
          <w:i/>
        </w:rPr>
        <w:t xml:space="preserve">). </w:t>
      </w:r>
    </w:p>
    <w:p w:rsidR="00101A19" w:rsidRDefault="00101A19" w:rsidP="00896E86">
      <w:pPr>
        <w:spacing w:after="120"/>
        <w:jc w:val="both"/>
        <w:rPr>
          <w:rFonts w:ascii="Arial" w:hAnsi="Arial"/>
        </w:rPr>
      </w:pPr>
      <w:r>
        <w:rPr>
          <w:rFonts w:ascii="Arial" w:hAnsi="Arial"/>
        </w:rPr>
        <w:t xml:space="preserve">La differenza tra Cristo Gesù e scribi e farisei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r w:rsidR="00D31DC6">
        <w:rPr>
          <w:rFonts w:ascii="Arial" w:hAnsi="Arial"/>
        </w:rPr>
        <w:t>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affidata al Rotolo del Nuovo Testamento. La verità dei pensieri di Cristo è affidat</w:t>
      </w:r>
      <w:r w:rsidR="00586285">
        <w:rPr>
          <w:rFonts w:ascii="Arial" w:hAnsi="Arial"/>
        </w:rPr>
        <w:t>a</w:t>
      </w:r>
      <w:r w:rsidR="00D31DC6">
        <w:rPr>
          <w:rFonts w:ascii="Arial" w:hAnsi="Arial"/>
        </w:rPr>
        <w:t xml:space="preserve">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w:t>
      </w:r>
      <w:r w:rsidR="00586285">
        <w:rPr>
          <w:rFonts w:ascii="Arial" w:hAnsi="Arial"/>
        </w:rPr>
        <w:t xml:space="preserve">Né la Scrittura senza lo Spirito Santo. Né lo Spirito Santo senza la Scrittura. Ci si pianta nella Scrittura e nello Spirito Santo piantandoci nel corpo di Cristo che è la Chiesa una, santa, cattolica, apostolica. Madre di Dio, aiutaci a piantarci nel tuo cuore. Saremo sempre piantati nel cuore della Chiesa, nella Scrittura e nello Spirito Santo. </w:t>
      </w:r>
    </w:p>
    <w:p w:rsidR="00484E38" w:rsidRPr="00740615" w:rsidRDefault="00F5733B" w:rsidP="00660652">
      <w:pPr>
        <w:spacing w:after="120"/>
        <w:jc w:val="right"/>
        <w:rPr>
          <w:rFonts w:ascii="Arial" w:hAnsi="Arial" w:cs="Arial"/>
          <w:b/>
          <w:i/>
        </w:rPr>
      </w:pPr>
      <w:r>
        <w:rPr>
          <w:rFonts w:ascii="Arial" w:hAnsi="Arial" w:cs="Arial"/>
          <w:b/>
          <w:i/>
        </w:rPr>
        <w:t>1</w:t>
      </w:r>
      <w:r w:rsidR="00EF60E3">
        <w:rPr>
          <w:rFonts w:ascii="Arial" w:hAnsi="Arial" w:cs="Arial"/>
          <w:b/>
          <w:i/>
        </w:rPr>
        <w:t xml:space="preserve">0 Aprile </w:t>
      </w:r>
      <w:r w:rsidR="007D315F">
        <w:rPr>
          <w:rFonts w:ascii="Arial" w:hAnsi="Arial" w:cs="Arial"/>
          <w:b/>
          <w:i/>
        </w:rPr>
        <w:t>2022</w:t>
      </w:r>
    </w:p>
    <w:p w:rsidR="00243AA7" w:rsidRPr="00740615" w:rsidRDefault="00243AA7">
      <w:pPr>
        <w:spacing w:after="120"/>
        <w:jc w:val="right"/>
        <w:rPr>
          <w:rFonts w:ascii="Arial" w:hAnsi="Arial" w:cs="Arial"/>
          <w:b/>
          <w:i/>
        </w:rPr>
      </w:pPr>
    </w:p>
    <w:sectPr w:rsidR="00243AA7" w:rsidRPr="00740615" w:rsidSect="00D31DC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1A19"/>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3AA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49E2"/>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86285"/>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D6E1F"/>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7EF"/>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B4AD7"/>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1DC6"/>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FDA9-8977-4208-B30E-9BE3DC94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2187</Words>
  <Characters>10224</Characters>
  <Application>Microsoft Office Word</Application>
  <DocSecurity>4</DocSecurity>
  <Lines>132</Lines>
  <Paragraphs>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